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EBAED2" w14:textId="77777777" w:rsidR="001227C9" w:rsidRPr="00E47438" w:rsidRDefault="00162371" w:rsidP="004420E3">
      <w:pPr>
        <w:spacing w:after="0"/>
        <w:jc w:val="center"/>
        <w:rPr>
          <w:rFonts w:cs="Calibri"/>
          <w:b/>
          <w:sz w:val="28"/>
          <w:szCs w:val="24"/>
          <w:u w:val="single"/>
        </w:rPr>
      </w:pPr>
      <w:r w:rsidRPr="00E47438">
        <w:rPr>
          <w:rFonts w:cs="Calibri"/>
          <w:b/>
          <w:sz w:val="28"/>
          <w:szCs w:val="24"/>
          <w:u w:val="single"/>
        </w:rPr>
        <w:t>Permanent Supportive Housing</w:t>
      </w:r>
      <w:r w:rsidR="006E589F" w:rsidRPr="00E47438">
        <w:rPr>
          <w:rFonts w:cs="Calibri"/>
          <w:b/>
          <w:sz w:val="28"/>
          <w:szCs w:val="24"/>
          <w:u w:val="single"/>
        </w:rPr>
        <w:t xml:space="preserve"> Grievance Procedure</w:t>
      </w:r>
    </w:p>
    <w:p w14:paraId="5B9E85F4" w14:textId="77777777" w:rsidR="00647D95" w:rsidRPr="00E47438" w:rsidRDefault="00647D95" w:rsidP="0021604A">
      <w:pPr>
        <w:spacing w:after="0"/>
        <w:rPr>
          <w:rFonts w:cs="Calibri"/>
          <w:b/>
          <w:szCs w:val="24"/>
        </w:rPr>
      </w:pPr>
    </w:p>
    <w:p w14:paraId="6B85CF69" w14:textId="77777777" w:rsidR="001227C9" w:rsidRPr="00E47438" w:rsidRDefault="00647D95" w:rsidP="0021604A">
      <w:pPr>
        <w:spacing w:after="0"/>
        <w:rPr>
          <w:rFonts w:cs="Calibri"/>
          <w:szCs w:val="24"/>
        </w:rPr>
      </w:pPr>
      <w:r w:rsidRPr="00E47438">
        <w:rPr>
          <w:rFonts w:cs="Calibri"/>
          <w:szCs w:val="24"/>
        </w:rPr>
        <w:t xml:space="preserve">Your Way Home wants you to be satisfied with the services we provide and will make every effort to informally resolve any concerns you may have. Per your rights, you are free to contact your case manager’s direct supervisor at any time to discuss concerns you may have. </w:t>
      </w:r>
    </w:p>
    <w:p w14:paraId="0772CCF5" w14:textId="77777777" w:rsidR="00647D95" w:rsidRPr="00E47438" w:rsidRDefault="00647D95" w:rsidP="0021604A">
      <w:pPr>
        <w:spacing w:after="0"/>
        <w:ind w:left="720"/>
        <w:rPr>
          <w:rFonts w:cs="Calibri"/>
          <w:szCs w:val="24"/>
        </w:rPr>
      </w:pPr>
    </w:p>
    <w:p w14:paraId="5A2D965D" w14:textId="77777777" w:rsidR="00126E09" w:rsidRPr="00E47438" w:rsidRDefault="00126E09" w:rsidP="00126E09">
      <w:pPr>
        <w:spacing w:after="0"/>
        <w:rPr>
          <w:rFonts w:cs="Calibri"/>
          <w:szCs w:val="24"/>
        </w:rPr>
      </w:pPr>
      <w:r w:rsidRPr="00E47438">
        <w:rPr>
          <w:rFonts w:cs="Calibri"/>
          <w:szCs w:val="24"/>
        </w:rPr>
        <w:t>You may file grievances related to discriminatory complaints or other serious matters, as they relate to Permanent Supportive Housing programs and services. A staff member, family member, friend or advocate may represent you during your grievance process.</w:t>
      </w:r>
    </w:p>
    <w:p w14:paraId="21EE52F1" w14:textId="77777777" w:rsidR="00B10159" w:rsidRPr="00E47438" w:rsidRDefault="00B10159" w:rsidP="0021604A">
      <w:pPr>
        <w:spacing w:after="0"/>
        <w:ind w:left="720"/>
        <w:rPr>
          <w:rFonts w:cs="Calibri"/>
          <w:szCs w:val="24"/>
        </w:rPr>
      </w:pPr>
    </w:p>
    <w:p w14:paraId="4EF0A345" w14:textId="77777777" w:rsidR="0053492E" w:rsidRPr="00E47438" w:rsidRDefault="00B10159" w:rsidP="0021604A">
      <w:pPr>
        <w:spacing w:after="0"/>
        <w:rPr>
          <w:rFonts w:cs="Calibri"/>
          <w:szCs w:val="24"/>
        </w:rPr>
      </w:pPr>
      <w:r w:rsidRPr="00E47438">
        <w:rPr>
          <w:rFonts w:cs="Calibri"/>
          <w:szCs w:val="24"/>
        </w:rPr>
        <w:t>The first step in filing a formal grievance is to s</w:t>
      </w:r>
      <w:r w:rsidR="00126E09" w:rsidRPr="00E47438">
        <w:rPr>
          <w:rFonts w:cs="Calibri"/>
          <w:szCs w:val="24"/>
        </w:rPr>
        <w:t xml:space="preserve">ubmit the grievance in writing </w:t>
      </w:r>
      <w:r w:rsidR="00126E09" w:rsidRPr="00E47438">
        <w:rPr>
          <w:szCs w:val="24"/>
        </w:rPr>
        <w:t>to the</w:t>
      </w:r>
      <w:r w:rsidR="00126E09" w:rsidRPr="00E47438">
        <w:rPr>
          <w:rFonts w:cs="Calibri"/>
          <w:szCs w:val="24"/>
        </w:rPr>
        <w:t xml:space="preserve"> Montgomery County Office of Housing and Community Development. If your grievance is related to a program discharge, it must be submitted within ten (10) days. Submit grievances to: </w:t>
      </w:r>
    </w:p>
    <w:p w14:paraId="00B45EFE" w14:textId="77777777" w:rsidR="0053492E" w:rsidRPr="00E47438" w:rsidRDefault="0053492E" w:rsidP="0021604A">
      <w:pPr>
        <w:spacing w:after="0"/>
        <w:rPr>
          <w:rFonts w:cs="Calibri"/>
          <w:szCs w:val="24"/>
        </w:rPr>
      </w:pPr>
    </w:p>
    <w:p w14:paraId="22ACF058" w14:textId="77777777" w:rsidR="00126E09" w:rsidRPr="00E47438" w:rsidRDefault="00126E09" w:rsidP="00126E09">
      <w:pPr>
        <w:spacing w:after="0"/>
        <w:jc w:val="center"/>
        <w:rPr>
          <w:rFonts w:cs="Calibri"/>
          <w:szCs w:val="24"/>
        </w:rPr>
      </w:pPr>
      <w:r w:rsidRPr="00E47438">
        <w:rPr>
          <w:rFonts w:cs="Calibri"/>
          <w:szCs w:val="24"/>
        </w:rPr>
        <w:t>Program Manager, Your Way Home</w:t>
      </w:r>
      <w:r w:rsidRPr="00E47438">
        <w:rPr>
          <w:rFonts w:cs="Calibri"/>
          <w:szCs w:val="24"/>
        </w:rPr>
        <w:br/>
        <w:t>P.O. Box 311</w:t>
      </w:r>
      <w:r w:rsidRPr="00E47438">
        <w:rPr>
          <w:rFonts w:cs="Calibri"/>
          <w:szCs w:val="24"/>
        </w:rPr>
        <w:br/>
        <w:t>Norristown, PA 19404</w:t>
      </w:r>
      <w:r w:rsidRPr="00E47438">
        <w:rPr>
          <w:rFonts w:cs="Calibri"/>
          <w:szCs w:val="24"/>
        </w:rPr>
        <w:br/>
        <w:t>Fax: 610-278-3636</w:t>
      </w:r>
    </w:p>
    <w:p w14:paraId="5F8D310A" w14:textId="77777777" w:rsidR="00B10159" w:rsidRPr="00E47438" w:rsidRDefault="00126E09" w:rsidP="00126E09">
      <w:pPr>
        <w:spacing w:after="0"/>
        <w:jc w:val="center"/>
        <w:rPr>
          <w:rFonts w:cs="Calibri"/>
          <w:szCs w:val="24"/>
        </w:rPr>
      </w:pPr>
      <w:r w:rsidRPr="00E47438">
        <w:rPr>
          <w:rFonts w:cs="Calibri"/>
          <w:szCs w:val="24"/>
        </w:rPr>
        <w:t>Email: yourwayhome@montgomerycountypa.gov</w:t>
      </w:r>
      <w:r w:rsidR="00E52E31" w:rsidRPr="00E47438">
        <w:rPr>
          <w:rFonts w:cs="Calibri"/>
          <w:szCs w:val="24"/>
        </w:rPr>
        <w:br/>
      </w:r>
    </w:p>
    <w:p w14:paraId="469F4681" w14:textId="77777777" w:rsidR="00126E09" w:rsidRPr="00E47438" w:rsidRDefault="00126E09" w:rsidP="00126E09">
      <w:pPr>
        <w:numPr>
          <w:ilvl w:val="0"/>
          <w:numId w:val="13"/>
        </w:numPr>
        <w:spacing w:after="0"/>
        <w:ind w:left="360"/>
        <w:rPr>
          <w:rFonts w:cs="Calibri"/>
          <w:szCs w:val="24"/>
        </w:rPr>
      </w:pPr>
      <w:r w:rsidRPr="00E47438">
        <w:rPr>
          <w:rFonts w:cs="Calibri"/>
          <w:szCs w:val="24"/>
        </w:rPr>
        <w:t>Your formal grievance or complaint must include specific examples related to your grievance or the appeal you are making, as well as any supporting documentation.</w:t>
      </w:r>
    </w:p>
    <w:p w14:paraId="67609A61" w14:textId="77777777" w:rsidR="00126E09" w:rsidRPr="00E47438" w:rsidRDefault="00126E09" w:rsidP="00126E09">
      <w:pPr>
        <w:numPr>
          <w:ilvl w:val="0"/>
          <w:numId w:val="13"/>
        </w:numPr>
        <w:spacing w:after="0"/>
        <w:ind w:left="360"/>
        <w:rPr>
          <w:rFonts w:cs="Calibri"/>
          <w:szCs w:val="24"/>
        </w:rPr>
      </w:pPr>
      <w:r w:rsidRPr="00E47438">
        <w:rPr>
          <w:rFonts w:cs="Calibri"/>
          <w:szCs w:val="24"/>
        </w:rPr>
        <w:t>You will be notified within one business day that your grievance has been received.</w:t>
      </w:r>
    </w:p>
    <w:p w14:paraId="000F5B13" w14:textId="77777777" w:rsidR="00126E09" w:rsidRPr="00E47438" w:rsidRDefault="00126E09" w:rsidP="00126E09">
      <w:pPr>
        <w:numPr>
          <w:ilvl w:val="0"/>
          <w:numId w:val="13"/>
        </w:numPr>
        <w:spacing w:after="0"/>
        <w:ind w:left="360"/>
        <w:rPr>
          <w:rFonts w:cs="Calibri"/>
          <w:szCs w:val="24"/>
        </w:rPr>
      </w:pPr>
      <w:r w:rsidRPr="00E47438">
        <w:rPr>
          <w:rFonts w:cs="Calibri"/>
          <w:szCs w:val="24"/>
        </w:rPr>
        <w:t xml:space="preserve">After reading and/or listening to your concerns, the Program Manager will make a determination in </w:t>
      </w:r>
      <w:proofErr w:type="gramStart"/>
      <w:r w:rsidRPr="00E47438">
        <w:rPr>
          <w:rFonts w:cs="Calibri"/>
          <w:szCs w:val="24"/>
        </w:rPr>
        <w:t>writing</w:t>
      </w:r>
      <w:proofErr w:type="gramEnd"/>
      <w:r w:rsidRPr="00E47438">
        <w:rPr>
          <w:rFonts w:cs="Calibri"/>
          <w:szCs w:val="24"/>
        </w:rPr>
        <w:t xml:space="preserve"> within 10 business days. You will be provided a copy of the determination and the reasons leading up to the determination within 30 business days.</w:t>
      </w:r>
    </w:p>
    <w:p w14:paraId="6825A797" w14:textId="77777777" w:rsidR="00126E09" w:rsidRPr="00E47438" w:rsidRDefault="00126E09" w:rsidP="00126E09">
      <w:pPr>
        <w:numPr>
          <w:ilvl w:val="0"/>
          <w:numId w:val="13"/>
        </w:numPr>
        <w:spacing w:after="0"/>
        <w:ind w:left="360"/>
        <w:rPr>
          <w:rFonts w:cs="Calibri"/>
          <w:szCs w:val="24"/>
        </w:rPr>
      </w:pPr>
      <w:r w:rsidRPr="00E47438">
        <w:rPr>
          <w:rFonts w:cs="Calibri"/>
          <w:szCs w:val="24"/>
        </w:rPr>
        <w:t>If you are in disagreement with the Your Way Home Program Manager’s determination, you may appeal to the Deputy Director by contacting them directly.</w:t>
      </w:r>
    </w:p>
    <w:p w14:paraId="079B34D6" w14:textId="77777777" w:rsidR="00F8686B" w:rsidRPr="00E47438" w:rsidRDefault="00F8686B" w:rsidP="00F8686B">
      <w:pPr>
        <w:spacing w:after="0"/>
        <w:rPr>
          <w:rFonts w:cs="Calibri"/>
          <w:szCs w:val="24"/>
        </w:rPr>
      </w:pPr>
    </w:p>
    <w:p w14:paraId="6846A2D9" w14:textId="77777777" w:rsidR="00F8686B" w:rsidRPr="00E47438" w:rsidRDefault="00F8686B" w:rsidP="00F8686B">
      <w:pPr>
        <w:spacing w:after="0"/>
        <w:rPr>
          <w:rFonts w:cs="Calibri"/>
          <w:szCs w:val="24"/>
        </w:rPr>
      </w:pPr>
      <w:r w:rsidRPr="00E47438">
        <w:rPr>
          <w:rFonts w:cs="Calibri"/>
          <w:szCs w:val="24"/>
        </w:rPr>
        <w:t>Your Way Home is prohibited from retaliating against you for filing a grievance</w:t>
      </w:r>
      <w:r w:rsidR="00E52E31" w:rsidRPr="00E47438">
        <w:rPr>
          <w:rFonts w:cs="Calibri"/>
          <w:szCs w:val="24"/>
        </w:rPr>
        <w:t xml:space="preserve"> or complaint</w:t>
      </w:r>
      <w:r w:rsidRPr="00E47438">
        <w:rPr>
          <w:rFonts w:cs="Calibri"/>
          <w:szCs w:val="24"/>
        </w:rPr>
        <w:t xml:space="preserve">. Throughout the grievance process, we will monitor for retaliation and protection of your rights. </w:t>
      </w:r>
    </w:p>
    <w:p w14:paraId="78E24601" w14:textId="2DB3F17C" w:rsidR="00F8686B" w:rsidRDefault="00F8686B" w:rsidP="00F8686B">
      <w:pPr>
        <w:spacing w:after="0"/>
        <w:rPr>
          <w:rFonts w:ascii="Arial" w:hAnsi="Arial" w:cs="Arial"/>
          <w:sz w:val="20"/>
        </w:rPr>
      </w:pPr>
    </w:p>
    <w:p w14:paraId="6B43FE82" w14:textId="7BB8F051" w:rsidR="00E47438" w:rsidRDefault="00E47438" w:rsidP="00F8686B">
      <w:pPr>
        <w:spacing w:after="0"/>
        <w:rPr>
          <w:rFonts w:ascii="Arial" w:hAnsi="Arial" w:cs="Arial"/>
          <w:sz w:val="20"/>
        </w:rPr>
      </w:pPr>
    </w:p>
    <w:p w14:paraId="71AE7EE5" w14:textId="77777777" w:rsidR="00E47438" w:rsidRPr="00BD5309" w:rsidRDefault="00E47438" w:rsidP="00E47438">
      <w:pPr>
        <w:rPr>
          <w:sz w:val="24"/>
          <w:szCs w:val="24"/>
        </w:rPr>
      </w:pPr>
      <w:r w:rsidRPr="00BD5309">
        <w:rPr>
          <w:sz w:val="24"/>
          <w:szCs w:val="24"/>
        </w:rPr>
        <w:t xml:space="preserve">By signing below, I acknowledge I have received a copy of this Grievance Procedure and understand the process for submitting a Grievance to Your Way Home. </w:t>
      </w:r>
    </w:p>
    <w:p w14:paraId="4E4702F0" w14:textId="77777777" w:rsidR="00E47438" w:rsidRDefault="00E47438" w:rsidP="00E47438">
      <w:r>
        <w:t>__________________________________________</w:t>
      </w:r>
      <w:r>
        <w:tab/>
      </w:r>
      <w:r>
        <w:tab/>
      </w:r>
      <w:r>
        <w:tab/>
        <w:t>____________________</w:t>
      </w:r>
    </w:p>
    <w:p w14:paraId="154892D2" w14:textId="77777777" w:rsidR="00E47438" w:rsidRDefault="00E47438" w:rsidP="00E47438">
      <w:r>
        <w:t>Signature</w:t>
      </w:r>
      <w:r>
        <w:tab/>
      </w:r>
      <w:r>
        <w:tab/>
      </w:r>
      <w:r>
        <w:tab/>
      </w:r>
      <w:r>
        <w:tab/>
      </w:r>
      <w:r>
        <w:tab/>
      </w:r>
      <w:r>
        <w:tab/>
      </w:r>
      <w:r>
        <w:tab/>
      </w:r>
      <w:r>
        <w:tab/>
        <w:t>Date</w:t>
      </w:r>
    </w:p>
    <w:p w14:paraId="00E85295" w14:textId="77777777" w:rsidR="00E47438" w:rsidRPr="00647D95" w:rsidRDefault="00E47438" w:rsidP="00F8686B">
      <w:pPr>
        <w:spacing w:after="0"/>
        <w:rPr>
          <w:rFonts w:ascii="Arial" w:hAnsi="Arial" w:cs="Arial"/>
          <w:sz w:val="20"/>
        </w:rPr>
      </w:pPr>
    </w:p>
    <w:sectPr w:rsidR="00E47438" w:rsidRPr="00647D95" w:rsidSect="0021604A">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A3BADE" w14:textId="77777777" w:rsidR="007A4B56" w:rsidRDefault="007A4B56" w:rsidP="00DA688B">
      <w:pPr>
        <w:spacing w:after="0" w:line="240" w:lineRule="auto"/>
      </w:pPr>
      <w:r>
        <w:separator/>
      </w:r>
    </w:p>
  </w:endnote>
  <w:endnote w:type="continuationSeparator" w:id="0">
    <w:p w14:paraId="6EAC8EAB" w14:textId="77777777" w:rsidR="007A4B56" w:rsidRDefault="007A4B56" w:rsidP="00DA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1FB41" w14:textId="77777777" w:rsidR="00BC231F" w:rsidRDefault="00BC2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E596A" w14:textId="411353A7" w:rsidR="00523D92" w:rsidRPr="00CF32DD" w:rsidRDefault="00BC231F" w:rsidP="00CF32DD">
    <w:pPr>
      <w:pStyle w:val="Footer"/>
      <w:rPr>
        <w:rFonts w:ascii="Arial" w:hAnsi="Arial" w:cs="Arial"/>
        <w:lang w:val="en-US"/>
      </w:rPr>
    </w:pPr>
    <w:r>
      <w:rPr>
        <w:noProof/>
      </w:rPr>
      <w:pict w14:anchorId="7F2FEC24">
        <v:shapetype id="_x0000_t202" coordsize="21600,21600" o:spt="202" path="m,l,21600r21600,l21600,xe">
          <v:stroke joinstyle="miter"/>
          <v:path gradientshapeok="t" o:connecttype="rect"/>
        </v:shapetype>
        <v:shape id="Text Box 2" o:spid="_x0000_s2050" type="#_x0000_t202" style="position:absolute;margin-left:448.35pt;margin-top:-33.75pt;width:86.4pt;height:48.1pt;z-index:2516577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" filled="f" stroked="f">
          <v:textbox style="mso-fit-shape-to-text:t">
            <w:txbxContent>
              <w:p w14:paraId="7CD1A236" w14:textId="2BD56FAE" w:rsidR="0021604A" w:rsidRPr="00124ED1" w:rsidRDefault="0021604A" w:rsidP="0021604A">
                <w:pPr>
                  <w:jc w:val="center"/>
                  <w:rPr>
                    <w:b/>
                  </w:rPr>
                </w:pPr>
                <w:r w:rsidRPr="00124ED1">
                  <w:rPr>
                    <w:b/>
                  </w:rPr>
                  <w:t xml:space="preserve">REVISED </w:t>
                </w:r>
                <w:r>
                  <w:rPr>
                    <w:b/>
                  </w:rPr>
                  <w:br/>
                </w:r>
                <w:r w:rsidR="00BC231F">
                  <w:rPr>
                    <w:b/>
                  </w:rPr>
                  <w:t xml:space="preserve">MARCH </w:t>
                </w:r>
                <w:bookmarkStart w:id="0" w:name="_GoBack"/>
                <w:bookmarkEnd w:id="0"/>
                <w:r w:rsidR="00126E09">
                  <w:rPr>
                    <w:b/>
                  </w:rPr>
                  <w:t>2024</w:t>
                </w:r>
              </w:p>
            </w:txbxContent>
          </v:textbox>
          <w10:wrap type="square"/>
        </v:shape>
      </w:pict>
    </w:r>
    <w:r>
      <w:rPr>
        <w:noProof/>
        <w:lang w:val="en-US" w:eastAsia="en-US"/>
      </w:rPr>
      <w:pict w14:anchorId="6ED1BC41">
        <v:shape id="_x0000_s2052" type="#_x0000_t202" style="position:absolute;margin-left:131.85pt;margin-top:-41.15pt;width:204pt;height:55.55pt;z-index:251659776;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" filled="f" stroked="f">
          <v:textbox>
            <w:txbxContent>
              <w:p w14:paraId="35E7DD3F" w14:textId="77777777" w:rsidR="00126E09" w:rsidRDefault="00126E09" w:rsidP="00126E09">
                <w:pPr>
                  <w:jc w:val="center"/>
                </w:pPr>
                <w:r>
                  <w:t>If you are homeless and need assistance please contact the Your Way Home Call Center at 610-278-3522.</w:t>
                </w:r>
              </w:p>
            </w:txbxContent>
          </v:textbox>
          <w10:wrap type="square"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81931" w14:textId="77777777" w:rsidR="00BC231F" w:rsidRDefault="00BC2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72080" w14:textId="77777777" w:rsidR="007A4B56" w:rsidRDefault="007A4B56" w:rsidP="00DA688B">
      <w:pPr>
        <w:spacing w:after="0" w:line="240" w:lineRule="auto"/>
      </w:pPr>
      <w:r>
        <w:separator/>
      </w:r>
    </w:p>
  </w:footnote>
  <w:footnote w:type="continuationSeparator" w:id="0">
    <w:p w14:paraId="3D8264D4" w14:textId="77777777" w:rsidR="007A4B56" w:rsidRDefault="007A4B56" w:rsidP="00DA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22975" w14:textId="77777777" w:rsidR="00BC231F" w:rsidRDefault="00BC2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2BA8A" w14:textId="77777777" w:rsidR="00466EDB" w:rsidRDefault="00BC231F">
    <w:pPr>
      <w:pStyle w:val="Header"/>
      <w:rPr>
        <w:noProof/>
        <w:lang w:val="en-US" w:eastAsia="en-US"/>
      </w:rPr>
    </w:pPr>
    <w:r>
      <w:rPr>
        <w:noProof/>
      </w:rPr>
      <w:pict w14:anchorId="67E8F3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430.05pt;margin-top:0;width:81.75pt;height:68.1pt;z-index:251656704;visibility:visible">
          <v:imagedata r:id="rId1" o:title=""/>
          <w10:wrap type="square"/>
        </v:shape>
      </w:pict>
    </w:r>
  </w:p>
  <w:p w14:paraId="2E1B2583" w14:textId="77777777" w:rsidR="00466EDB" w:rsidRPr="00466EDB" w:rsidRDefault="0021604A">
    <w:pPr>
      <w:pStyle w:val="Header"/>
      <w:rPr>
        <w:rFonts w:ascii="Arial" w:hAnsi="Arial" w:cs="Arial"/>
        <w:lang w:val="en-US"/>
      </w:rPr>
    </w:pPr>
    <w:r>
      <w:rPr>
        <w:rFonts w:ascii="Arial" w:hAnsi="Arial" w:cs="Arial"/>
        <w:lang w:val="en-US"/>
      </w:rPr>
      <w:br/>
    </w:r>
    <w:r w:rsidR="00466EDB">
      <w:rPr>
        <w:rFonts w:ascii="Arial" w:hAnsi="Arial" w:cs="Arial"/>
        <w:lang w:val="en-US"/>
      </w:rPr>
      <w:t>Your Way Home Agency Logo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4F967" w14:textId="77777777" w:rsidR="00BC231F" w:rsidRDefault="00BC23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674DB"/>
    <w:multiLevelType w:val="multilevel"/>
    <w:tmpl w:val="37784D0E"/>
    <w:lvl w:ilvl="0">
      <w:start w:val="1"/>
      <w:numFmt w:val="bullet"/>
      <w:lvlText w:val=""/>
      <w:lvlJc w:val="left"/>
      <w:pPr>
        <w:tabs>
          <w:tab w:val="num" w:pos="576"/>
        </w:tabs>
        <w:ind w:left="576" w:hanging="288"/>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495E3B"/>
    <w:multiLevelType w:val="hybridMultilevel"/>
    <w:tmpl w:val="B2168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70DA5"/>
    <w:multiLevelType w:val="hybridMultilevel"/>
    <w:tmpl w:val="36CED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94E7A"/>
    <w:multiLevelType w:val="hybridMultilevel"/>
    <w:tmpl w:val="D56C4196"/>
    <w:lvl w:ilvl="0" w:tplc="C9D8E3BE">
      <w:start w:val="1"/>
      <w:numFmt w:val="bullet"/>
      <w:lvlText w:val=""/>
      <w:lvlJc w:val="left"/>
      <w:pPr>
        <w:tabs>
          <w:tab w:val="num" w:pos="576"/>
        </w:tabs>
        <w:ind w:left="576" w:hanging="288"/>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1C1B80"/>
    <w:multiLevelType w:val="multilevel"/>
    <w:tmpl w:val="D56C4196"/>
    <w:lvl w:ilvl="0">
      <w:start w:val="1"/>
      <w:numFmt w:val="bullet"/>
      <w:lvlText w:val=""/>
      <w:lvlJc w:val="left"/>
      <w:pPr>
        <w:tabs>
          <w:tab w:val="num" w:pos="576"/>
        </w:tabs>
        <w:ind w:left="576" w:hanging="288"/>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8660BE"/>
    <w:multiLevelType w:val="hybridMultilevel"/>
    <w:tmpl w:val="6AA0DA0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BF8647B"/>
    <w:multiLevelType w:val="hybridMultilevel"/>
    <w:tmpl w:val="16EE1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63B28"/>
    <w:multiLevelType w:val="hybridMultilevel"/>
    <w:tmpl w:val="6E6C98B6"/>
    <w:lvl w:ilvl="0" w:tplc="CED20C1C">
      <w:start w:val="1"/>
      <w:numFmt w:val="bullet"/>
      <w:lvlText w:val=""/>
      <w:lvlJc w:val="left"/>
      <w:pPr>
        <w:tabs>
          <w:tab w:val="num" w:pos="576"/>
        </w:tabs>
        <w:ind w:left="576"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91445E"/>
    <w:multiLevelType w:val="multilevel"/>
    <w:tmpl w:val="6E6C98B6"/>
    <w:lvl w:ilvl="0">
      <w:start w:val="1"/>
      <w:numFmt w:val="bullet"/>
      <w:lvlText w:val=""/>
      <w:lvlJc w:val="left"/>
      <w:pPr>
        <w:tabs>
          <w:tab w:val="num" w:pos="576"/>
        </w:tabs>
        <w:ind w:left="576" w:hanging="288"/>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2472BE"/>
    <w:multiLevelType w:val="hybridMultilevel"/>
    <w:tmpl w:val="C4C2C706"/>
    <w:lvl w:ilvl="0" w:tplc="C58C0D5E">
      <w:start w:val="1"/>
      <w:numFmt w:val="bullet"/>
      <w:lvlText w:val=""/>
      <w:lvlJc w:val="left"/>
      <w:pPr>
        <w:tabs>
          <w:tab w:val="num" w:pos="576"/>
        </w:tabs>
        <w:ind w:left="576" w:hanging="288"/>
      </w:pPr>
      <w:rPr>
        <w:rFonts w:ascii="Symbol" w:hAnsi="Symbol" w:hint="default"/>
        <w:b/>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B2379C"/>
    <w:multiLevelType w:val="hybridMultilevel"/>
    <w:tmpl w:val="37784D0E"/>
    <w:lvl w:ilvl="0" w:tplc="2B12AD8A">
      <w:start w:val="1"/>
      <w:numFmt w:val="bullet"/>
      <w:lvlText w:val=""/>
      <w:lvlJc w:val="left"/>
      <w:pPr>
        <w:tabs>
          <w:tab w:val="num" w:pos="576"/>
        </w:tabs>
        <w:ind w:left="576" w:hanging="288"/>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5A16D9"/>
    <w:multiLevelType w:val="hybridMultilevel"/>
    <w:tmpl w:val="CDFA93C2"/>
    <w:lvl w:ilvl="0" w:tplc="7D1070C0">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618C7289"/>
    <w:multiLevelType w:val="hybridMultilevel"/>
    <w:tmpl w:val="81700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0"/>
  </w:num>
  <w:num w:numId="5">
    <w:abstractNumId w:val="7"/>
  </w:num>
  <w:num w:numId="6">
    <w:abstractNumId w:val="8"/>
  </w:num>
  <w:num w:numId="7">
    <w:abstractNumId w:val="3"/>
  </w:num>
  <w:num w:numId="8">
    <w:abstractNumId w:val="4"/>
  </w:num>
  <w:num w:numId="9">
    <w:abstractNumId w:val="9"/>
  </w:num>
  <w:num w:numId="10">
    <w:abstractNumId w:val="6"/>
  </w:num>
  <w:num w:numId="11">
    <w:abstractNumId w:val="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3BFA"/>
    <w:rsid w:val="00003629"/>
    <w:rsid w:val="00010F31"/>
    <w:rsid w:val="000525D7"/>
    <w:rsid w:val="000662C2"/>
    <w:rsid w:val="00073250"/>
    <w:rsid w:val="000B1A52"/>
    <w:rsid w:val="001003F0"/>
    <w:rsid w:val="00101D0D"/>
    <w:rsid w:val="001068C8"/>
    <w:rsid w:val="001227C9"/>
    <w:rsid w:val="00126E09"/>
    <w:rsid w:val="00132533"/>
    <w:rsid w:val="0013790C"/>
    <w:rsid w:val="00154D57"/>
    <w:rsid w:val="00162371"/>
    <w:rsid w:val="00185642"/>
    <w:rsid w:val="001E7379"/>
    <w:rsid w:val="0020396C"/>
    <w:rsid w:val="00203BFA"/>
    <w:rsid w:val="0021604A"/>
    <w:rsid w:val="00230243"/>
    <w:rsid w:val="00233D17"/>
    <w:rsid w:val="00254601"/>
    <w:rsid w:val="00283368"/>
    <w:rsid w:val="002D16A5"/>
    <w:rsid w:val="002D3CB7"/>
    <w:rsid w:val="00324DD2"/>
    <w:rsid w:val="003251CC"/>
    <w:rsid w:val="0034179C"/>
    <w:rsid w:val="003712E6"/>
    <w:rsid w:val="00383565"/>
    <w:rsid w:val="00395A43"/>
    <w:rsid w:val="00395B3D"/>
    <w:rsid w:val="003A148F"/>
    <w:rsid w:val="003B307D"/>
    <w:rsid w:val="003D38F0"/>
    <w:rsid w:val="00432641"/>
    <w:rsid w:val="004420E3"/>
    <w:rsid w:val="004473A4"/>
    <w:rsid w:val="00466EDB"/>
    <w:rsid w:val="004765BF"/>
    <w:rsid w:val="004901DF"/>
    <w:rsid w:val="00501729"/>
    <w:rsid w:val="005134BF"/>
    <w:rsid w:val="00523D92"/>
    <w:rsid w:val="0053492E"/>
    <w:rsid w:val="00573813"/>
    <w:rsid w:val="005901A5"/>
    <w:rsid w:val="00595BC5"/>
    <w:rsid w:val="005A30F7"/>
    <w:rsid w:val="005A3160"/>
    <w:rsid w:val="005A4108"/>
    <w:rsid w:val="005B3042"/>
    <w:rsid w:val="005E2DF4"/>
    <w:rsid w:val="005E78EA"/>
    <w:rsid w:val="00647D95"/>
    <w:rsid w:val="00650DC7"/>
    <w:rsid w:val="006645DB"/>
    <w:rsid w:val="00696482"/>
    <w:rsid w:val="006E23B5"/>
    <w:rsid w:val="006E589F"/>
    <w:rsid w:val="006F0568"/>
    <w:rsid w:val="00700983"/>
    <w:rsid w:val="00710C11"/>
    <w:rsid w:val="00727F1C"/>
    <w:rsid w:val="00731866"/>
    <w:rsid w:val="0073614D"/>
    <w:rsid w:val="00765AEF"/>
    <w:rsid w:val="00784255"/>
    <w:rsid w:val="007A245C"/>
    <w:rsid w:val="007A4B56"/>
    <w:rsid w:val="007F34DC"/>
    <w:rsid w:val="007F4F0B"/>
    <w:rsid w:val="008017A7"/>
    <w:rsid w:val="008151A9"/>
    <w:rsid w:val="0082162F"/>
    <w:rsid w:val="0082722C"/>
    <w:rsid w:val="008506B3"/>
    <w:rsid w:val="00890A3F"/>
    <w:rsid w:val="008A02E5"/>
    <w:rsid w:val="008B63CF"/>
    <w:rsid w:val="008C1538"/>
    <w:rsid w:val="00923E41"/>
    <w:rsid w:val="009346CB"/>
    <w:rsid w:val="00950FBC"/>
    <w:rsid w:val="00967E3D"/>
    <w:rsid w:val="009A14E9"/>
    <w:rsid w:val="00A420DD"/>
    <w:rsid w:val="00A746E2"/>
    <w:rsid w:val="00A8291B"/>
    <w:rsid w:val="00A95B38"/>
    <w:rsid w:val="00A965A7"/>
    <w:rsid w:val="00AC2F9F"/>
    <w:rsid w:val="00B02E3B"/>
    <w:rsid w:val="00B10159"/>
    <w:rsid w:val="00B10C30"/>
    <w:rsid w:val="00B60C5A"/>
    <w:rsid w:val="00B714B1"/>
    <w:rsid w:val="00B71552"/>
    <w:rsid w:val="00B82D49"/>
    <w:rsid w:val="00BA040D"/>
    <w:rsid w:val="00BC231F"/>
    <w:rsid w:val="00BD5B29"/>
    <w:rsid w:val="00C41EA1"/>
    <w:rsid w:val="00C73492"/>
    <w:rsid w:val="00CA584A"/>
    <w:rsid w:val="00CB0AE9"/>
    <w:rsid w:val="00CB4D62"/>
    <w:rsid w:val="00CD45D4"/>
    <w:rsid w:val="00CE4DD3"/>
    <w:rsid w:val="00CF32DD"/>
    <w:rsid w:val="00D06E9B"/>
    <w:rsid w:val="00D13F08"/>
    <w:rsid w:val="00D27ED1"/>
    <w:rsid w:val="00D61CC9"/>
    <w:rsid w:val="00D8675F"/>
    <w:rsid w:val="00D961D6"/>
    <w:rsid w:val="00DA688B"/>
    <w:rsid w:val="00DB6698"/>
    <w:rsid w:val="00E15498"/>
    <w:rsid w:val="00E4581D"/>
    <w:rsid w:val="00E47438"/>
    <w:rsid w:val="00E47BD3"/>
    <w:rsid w:val="00E50F0C"/>
    <w:rsid w:val="00E52E31"/>
    <w:rsid w:val="00E75413"/>
    <w:rsid w:val="00E860AB"/>
    <w:rsid w:val="00E923D4"/>
    <w:rsid w:val="00EB4CC7"/>
    <w:rsid w:val="00EB7810"/>
    <w:rsid w:val="00F067FD"/>
    <w:rsid w:val="00F1110A"/>
    <w:rsid w:val="00F134CA"/>
    <w:rsid w:val="00F20141"/>
    <w:rsid w:val="00F253AE"/>
    <w:rsid w:val="00F2793F"/>
    <w:rsid w:val="00F63627"/>
    <w:rsid w:val="00F7382C"/>
    <w:rsid w:val="00F8686B"/>
    <w:rsid w:val="00FA13FE"/>
    <w:rsid w:val="00FB01E0"/>
    <w:rsid w:val="00FD733E"/>
    <w:rsid w:val="00FE0AAA"/>
    <w:rsid w:val="00FE4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4E0D7D02"/>
  <w15:chartTrackingRefBased/>
  <w15:docId w15:val="{D485366F-766C-44AF-AD20-845C4410B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3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BFA"/>
    <w:pPr>
      <w:ind w:left="720"/>
      <w:contextualSpacing/>
    </w:pPr>
  </w:style>
  <w:style w:type="paragraph" w:styleId="Header">
    <w:name w:val="header"/>
    <w:basedOn w:val="Normal"/>
    <w:link w:val="HeaderChar"/>
    <w:uiPriority w:val="99"/>
    <w:semiHidden/>
    <w:rsid w:val="00DA688B"/>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semiHidden/>
    <w:locked/>
    <w:rsid w:val="00DA688B"/>
    <w:rPr>
      <w:rFonts w:cs="Times New Roman"/>
    </w:rPr>
  </w:style>
  <w:style w:type="paragraph" w:styleId="Footer">
    <w:name w:val="footer"/>
    <w:basedOn w:val="Normal"/>
    <w:link w:val="FooterChar"/>
    <w:uiPriority w:val="99"/>
    <w:rsid w:val="00DA688B"/>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locked/>
    <w:rsid w:val="00DA688B"/>
    <w:rPr>
      <w:rFonts w:cs="Times New Roman"/>
    </w:rPr>
  </w:style>
  <w:style w:type="character" w:styleId="Hyperlink">
    <w:name w:val="Hyperlink"/>
    <w:uiPriority w:val="99"/>
    <w:unhideWhenUsed/>
    <w:rsid w:val="00B101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be6d4dfc-f68b-4de0-8df7-f4dfd5ce4413" xsi:nil="true"/>
    <lcf76f155ced4ddcb4097134ff3c332f xmlns="e0d6187d-e712-40d4-93b8-bc6aab02605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FD5CE8A78E60040AEC00C175B0C5C0E" ma:contentTypeVersion="15" ma:contentTypeDescription="Create a new document." ma:contentTypeScope="" ma:versionID="f578f5e3eae8d5576f2837de75ef8d46">
  <xsd:schema xmlns:xsd="http://www.w3.org/2001/XMLSchema" xmlns:xs="http://www.w3.org/2001/XMLSchema" xmlns:p="http://schemas.microsoft.com/office/2006/metadata/properties" xmlns:ns2="e0d6187d-e712-40d4-93b8-bc6aab02605b" xmlns:ns3="be6d4dfc-f68b-4de0-8df7-f4dfd5ce4413" targetNamespace="http://schemas.microsoft.com/office/2006/metadata/properties" ma:root="true" ma:fieldsID="a3c49dad75bebc11229366948afc65dc" ns2:_="" ns3:_="">
    <xsd:import namespace="e0d6187d-e712-40d4-93b8-bc6aab02605b"/>
    <xsd:import namespace="be6d4dfc-f68b-4de0-8df7-f4dfd5ce44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d6187d-e712-40d4-93b8-bc6aab0260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6f5f0c0-6697-460c-9446-c5a4c4cd1c6c"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6d4dfc-f68b-4de0-8df7-f4dfd5ce441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558a3526-b078-45fd-bcc1-4b8157bfacf9}" ma:internalName="TaxCatchAll" ma:showField="CatchAllData" ma:web="be6d4dfc-f68b-4de0-8df7-f4dfd5ce44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BB094-E80F-4331-A1CE-09FDEB302A38}">
  <ds:schemaRefs>
    <ds:schemaRef ds:uri="http://schemas.microsoft.com/office/2006/metadata/longProperties"/>
  </ds:schemaRefs>
</ds:datastoreItem>
</file>

<file path=customXml/itemProps2.xml><?xml version="1.0" encoding="utf-8"?>
<ds:datastoreItem xmlns:ds="http://schemas.openxmlformats.org/officeDocument/2006/customXml" ds:itemID="{9F3B2AA4-26E8-499F-8CC4-936707D1AB8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0d6187d-e712-40d4-93b8-bc6aab02605b"/>
    <ds:schemaRef ds:uri="be6d4dfc-f68b-4de0-8df7-f4dfd5ce441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DE16B51-734E-4331-93ED-37192BCDCC1B}">
  <ds:schemaRefs>
    <ds:schemaRef ds:uri="http://schemas.microsoft.com/sharepoint/v3/contenttype/forms"/>
  </ds:schemaRefs>
</ds:datastoreItem>
</file>

<file path=customXml/itemProps4.xml><?xml version="1.0" encoding="utf-8"?>
<ds:datastoreItem xmlns:ds="http://schemas.openxmlformats.org/officeDocument/2006/customXml" ds:itemID="{BD4EA665-F9BC-4A05-918F-EA2E466FA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d6187d-e712-40d4-93b8-bc6aab02605b"/>
    <ds:schemaRef ds:uri="be6d4dfc-f68b-4de0-8df7-f4dfd5ce4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D433DA-A1C3-467D-B23A-30038AD9A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The Salvation Army</vt:lpstr>
    </vt:vector>
  </TitlesOfParts>
  <Company>County of Montgomery (PA)</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Salvation Army</dc:title>
  <dc:subject/>
  <dc:creator>allyson.breish</dc:creator>
  <cp:keywords/>
  <cp:lastModifiedBy>Lanford, Mikaela</cp:lastModifiedBy>
  <cp:revision>2</cp:revision>
  <cp:lastPrinted>2016-07-12T17:44:00Z</cp:lastPrinted>
  <dcterms:created xsi:type="dcterms:W3CDTF">2024-03-04T15:42:00Z</dcterms:created>
  <dcterms:modified xsi:type="dcterms:W3CDTF">2024-03-04T15:42:00Z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Lanford, Mikaela</vt:lpwstr>
  </property>
  <property fmtid="{D5CDD505-2E9C-101B-9397-08002B2CF9AE}" pid="3" name="Order">
    <vt:lpwstr>100.000000000000</vt:lpwstr>
  </property>
  <property fmtid="{D5CDD505-2E9C-101B-9397-08002B2CF9AE}" pid="4" name="display_urn:schemas-microsoft-com:office:office#Author">
    <vt:lpwstr>allyson.breish</vt:lpwstr>
  </property>
  <property fmtid="{D5CDD505-2E9C-101B-9397-08002B2CF9AE}" pid="5" name="MediaServiceImageTags">
    <vt:lpwstr/>
  </property>
  <property fmtid="{D5CDD505-2E9C-101B-9397-08002B2CF9AE}" pid="6" name="ContentTypeId">
    <vt:lpwstr>0x010100CFD5CE8A78E60040AEC00C175B0C5C0E</vt:lpwstr>
  </property>
</Properties>
</file>